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20FF" w14:textId="77777777" w:rsidR="003E1358" w:rsidRDefault="0072772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TRUMP AND BIDEN ENVIRONMENTAL POLICY</w:t>
      </w:r>
    </w:p>
    <w:p w14:paraId="3B94B1E6" w14:textId="77777777" w:rsidR="003E1358" w:rsidRDefault="003E1358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945"/>
        <w:gridCol w:w="3375"/>
      </w:tblGrid>
      <w:tr w:rsidR="003E1358" w14:paraId="51E9744F" w14:textId="77777777">
        <w:trPr>
          <w:trHeight w:val="460"/>
        </w:trPr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A789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Environmental issues</w:t>
            </w:r>
          </w:p>
        </w:tc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0A96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Donald Trump's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policy</w:t>
            </w:r>
            <w:proofErr w:type="spellEnd"/>
          </w:p>
        </w:tc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F1D7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Joe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Biden's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policy</w:t>
            </w:r>
            <w:proofErr w:type="spellEnd"/>
          </w:p>
        </w:tc>
      </w:tr>
      <w:tr w:rsidR="003E1358" w:rsidRPr="0072772E" w14:paraId="4AC3BF4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E52D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Global Warming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A718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Trump does not believe in global warming. According to him, the green measures are 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a hurdle to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economic development.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22F3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Biden wants to counter the 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global warming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phenomenon. For Biden, it's an incoming issue for all society.</w:t>
            </w:r>
          </w:p>
        </w:tc>
      </w:tr>
      <w:tr w:rsidR="003E1358" w:rsidRPr="0072772E" w14:paraId="0053C811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1D6E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Law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Proposals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bills</w:t>
            </w:r>
            <w:r>
              <w:rPr>
                <w:rFonts w:ascii="Times New Roman" w:eastAsia="Times New Roman" w:hAnsi="Times New Roman" w:cs="Times New Roman"/>
                <w:u w:val="single"/>
              </w:rPr>
              <w:t>)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D5BC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Donald Trump decided to 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repeal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laws which protect the environment. </w:t>
            </w:r>
            <w:r>
              <w:rPr>
                <w:rFonts w:ascii="Times New Roman" w:eastAsia="Times New Roman" w:hAnsi="Times New Roman" w:cs="Times New Roman"/>
              </w:rPr>
              <w:t xml:space="preserve">The Trump administration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revoked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pesticides</w:t>
            </w:r>
            <w:r>
              <w:rPr>
                <w:rFonts w:ascii="Times New Roman" w:eastAsia="Times New Roman" w:hAnsi="Times New Roman" w:cs="Times New Roman"/>
              </w:rPr>
              <w:t xml:space="preserve"> like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chlorpyrifos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5FCA" w14:textId="1C5DD866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For now, Biden didn't propose 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many laws concerning the environment. But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his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programme is in </w:t>
            </w:r>
            <w:proofErr w:type="spellStart"/>
            <w:r w:rsidRPr="0072772E">
              <w:rPr>
                <w:rFonts w:ascii="Times New Roman" w:eastAsia="Times New Roman" w:hAnsi="Times New Roman" w:cs="Times New Roman"/>
                <w:lang w:val="en-GB"/>
              </w:rPr>
              <w:t>favor</w:t>
            </w:r>
            <w:proofErr w:type="spellEnd"/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of ecolo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>gy.</w:t>
            </w:r>
          </w:p>
        </w:tc>
      </w:tr>
      <w:tr w:rsidR="003E1358" w:rsidRPr="0072772E" w14:paraId="58326688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D512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Energy Sources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E36B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>Trump supports largely the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72772E">
              <w:rPr>
                <w:rFonts w:ascii="Times New Roman" w:eastAsia="Times New Roman" w:hAnsi="Times New Roman" w:cs="Times New Roman"/>
                <w:b/>
                <w:u w:val="single"/>
                <w:lang w:val="en-GB"/>
              </w:rPr>
              <w:t>coal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 xml:space="preserve"> industry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by funding it to the detriment of a cleaner </w:t>
            </w:r>
          </w:p>
          <w:p w14:paraId="11113380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industry. Moreover, he authorised the use of 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offshore platforms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that have been enacted by Barack Obama.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6EBE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Biden revoked approval for the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Keystone XL oil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 xml:space="preserve"> pipeline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. Furthermore, he plans to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ban new oil or gas exploitations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>, especially in the Arctic region.</w:t>
            </w:r>
          </w:p>
        </w:tc>
      </w:tr>
      <w:tr w:rsidR="003E1358" w:rsidRPr="0072772E" w14:paraId="7ED9F2F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64BF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International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Agreements</w:t>
            </w:r>
            <w:proofErr w:type="spellEnd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B818" w14:textId="525311A5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>In June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2017, Trump pulled out of the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Paris agreement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>, which aimed at limiting</w:t>
            </w:r>
          </w:p>
          <w:p w14:paraId="5C486036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the global temperature </w:t>
            </w:r>
            <w:proofErr w:type="gramStart"/>
            <w:r w:rsidRPr="0072772E">
              <w:rPr>
                <w:rFonts w:ascii="Times New Roman" w:eastAsia="Times New Roman" w:hAnsi="Times New Roman" w:cs="Times New Roman"/>
                <w:lang w:val="en-GB"/>
              </w:rPr>
              <w:t>increase</w:t>
            </w:r>
            <w:proofErr w:type="gramEnd"/>
            <w:r w:rsidRPr="0072772E">
              <w:rPr>
                <w:rFonts w:ascii="Times New Roman" w:eastAsia="Times New Roman" w:hAnsi="Times New Roman" w:cs="Times New Roman"/>
                <w:lang w:val="en-GB"/>
              </w:rPr>
              <w:t>. Indeed, the for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mer president wanted to make the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USA the first world</w:t>
            </w:r>
          </w:p>
          <w:p w14:paraId="5F9FDC3F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power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, a thing he believes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impossible with environmental restrictions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348E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Biden signed letters declaring US intent to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join back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the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 xml:space="preserve">Paris Climate Accord. 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According to him, climate change is a serious issue for the future society, and measures have to be taken at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worldwide scale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3E1358" w:rsidRPr="0072772E" w14:paraId="1B3679E5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D816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Biodiversity</w:t>
            </w:r>
            <w:proofErr w:type="spellEnd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875B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Trump decided to build a wall </w:t>
            </w:r>
          </w:p>
          <w:p w14:paraId="0E2E6CDA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at the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Mexican border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. By doing this, he has repealed laws protecting 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endangered spec</w:t>
            </w:r>
            <w:r w:rsidRPr="0072772E">
              <w:rPr>
                <w:rFonts w:ascii="Times New Roman" w:eastAsia="Times New Roman" w:hAnsi="Times New Roman" w:cs="Times New Roman"/>
                <w:b/>
                <w:lang w:val="en-GB"/>
              </w:rPr>
              <w:t>ies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which will</w:t>
            </w:r>
          </w:p>
          <w:p w14:paraId="2612A2EA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>provoke the destruction of biodiversity.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BBEE" w14:textId="77777777" w:rsidR="003E1358" w:rsidRPr="0072772E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Joe Biden's plan includes the protection of biodiversity by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conserving 30% of America’s lands and waters by 2030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in order to slow down extinction rates and helping leverage natural climate solutions.</w:t>
            </w:r>
          </w:p>
        </w:tc>
      </w:tr>
      <w:tr w:rsidR="003E1358" w14:paraId="2F0435F3" w14:textId="77777777">
        <w:trPr>
          <w:trHeight w:val="420"/>
        </w:trPr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1744" w14:textId="77777777" w:rsidR="003E1358" w:rsidRDefault="0072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EPA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</w:p>
        </w:tc>
        <w:tc>
          <w:tcPr>
            <w:tcW w:w="7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53B5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The Environmental Protection Agency is an </w:t>
            </w:r>
            <w:r w:rsidRPr="0072772E">
              <w:rPr>
                <w:rFonts w:ascii="Times New Roman" w:eastAsia="Times New Roman" w:hAnsi="Times New Roman" w:cs="Times New Roman"/>
                <w:u w:val="single"/>
                <w:lang w:val="en-GB"/>
              </w:rPr>
              <w:t>independent executive agency</w:t>
            </w:r>
            <w:r w:rsidRPr="0072772E">
              <w:rPr>
                <w:rFonts w:ascii="Times New Roman" w:eastAsia="Times New Roman" w:hAnsi="Times New Roman" w:cs="Times New Roman"/>
                <w:lang w:val="en-GB"/>
              </w:rPr>
              <w:t xml:space="preserve"> aiming to protect people and the environment from significant health risks. </w:t>
            </w:r>
            <w:r>
              <w:rPr>
                <w:rFonts w:ascii="Times New Roman" w:eastAsia="Times New Roman" w:hAnsi="Times New Roman" w:cs="Times New Roman"/>
              </w:rPr>
              <w:t xml:space="preserve">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research,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develops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enforces environmental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F967408" w14:textId="77777777" w:rsidR="003E1358" w:rsidRDefault="003E1358"/>
    <w:p w14:paraId="59EE3F0E" w14:textId="77777777" w:rsidR="003E1358" w:rsidRDefault="003E1358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E1358" w14:paraId="2BDFD6F5" w14:textId="77777777">
        <w:trPr>
          <w:trHeight w:val="420"/>
        </w:trPr>
        <w:tc>
          <w:tcPr>
            <w:tcW w:w="902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E85C" w14:textId="77777777" w:rsidR="003E1358" w:rsidRDefault="007277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Vocabulaire</w:t>
            </w:r>
          </w:p>
        </w:tc>
      </w:tr>
      <w:tr w:rsidR="003E1358" w14:paraId="7D591441" w14:textId="77777777">
        <w:tc>
          <w:tcPr>
            <w:tcW w:w="4514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3E0F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Global warming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le réchauffement climatique</w:t>
            </w:r>
          </w:p>
          <w:p w14:paraId="32C7A31C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Endangered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les espèces en voie                    d'extinction</w:t>
            </w:r>
          </w:p>
          <w:p w14:paraId="2FC944F6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Environmentally-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friendly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écologique</w:t>
            </w:r>
          </w:p>
          <w:p w14:paraId="57675866" w14:textId="77777777" w:rsidR="003E1358" w:rsidRDefault="003E13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B72263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bill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proposition de loi</w:t>
            </w:r>
          </w:p>
          <w:p w14:paraId="36AF07EE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Hindrance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obstacle</w:t>
            </w:r>
          </w:p>
          <w:p w14:paraId="73D018BD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Repeal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Revoke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révoquer</w:t>
            </w:r>
          </w:p>
          <w:p w14:paraId="1151FE5A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hurdle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: </w:t>
            </w:r>
            <w:r>
              <w:rPr>
                <w:rFonts w:ascii="Times New Roman" w:eastAsia="Times New Roman" w:hAnsi="Times New Roman" w:cs="Times New Roman"/>
              </w:rPr>
              <w:t>un frein à</w:t>
            </w:r>
          </w:p>
          <w:p w14:paraId="1197878F" w14:textId="77777777" w:rsidR="003E1358" w:rsidRDefault="003E13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3829A6" w14:textId="77777777" w:rsidR="003E1358" w:rsidRDefault="003E13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A2C80D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/!\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</w:rPr>
              <w:t xml:space="preserve"> concept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</w:rPr>
              <w:t xml:space="preserve"> lois, décisions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</w:t>
            </w:r>
          </w:p>
        </w:tc>
        <w:tc>
          <w:tcPr>
            <w:tcW w:w="4514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9993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Coal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 charbon</w:t>
            </w:r>
          </w:p>
          <w:p w14:paraId="6ACD8A2C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Shale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gas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 gaz de schiste</w:t>
            </w:r>
          </w:p>
          <w:p w14:paraId="6A3A97DE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Fossil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fuels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les combustibles fossiles</w:t>
            </w:r>
          </w:p>
          <w:p w14:paraId="64E1106A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Fracking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fracturation hydraulique</w:t>
            </w:r>
          </w:p>
          <w:p w14:paraId="293F9A83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Drilling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 forage</w:t>
            </w:r>
          </w:p>
          <w:p w14:paraId="08174B91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Renewable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renouvelable</w:t>
            </w:r>
          </w:p>
          <w:p w14:paraId="00BAA118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Wind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énergie éolienne</w:t>
            </w:r>
          </w:p>
          <w:p w14:paraId="12C2B7AA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Nuclear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plant/power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centrale/énergie nucléaire</w:t>
            </w:r>
          </w:p>
          <w:p w14:paraId="530CB319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Net-zero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emission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neutralité carbone</w:t>
            </w:r>
          </w:p>
          <w:p w14:paraId="293FB038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Conserving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préserver</w:t>
            </w:r>
          </w:p>
          <w:p w14:paraId="0B582652" w14:textId="77777777" w:rsidR="003E1358" w:rsidRDefault="003E13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C2C053" w14:textId="77777777" w:rsidR="003E1358" w:rsidRDefault="00727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politician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</w:rPr>
              <w:t xml:space="preserve">homme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</w:rPr>
              <w:t>politique</w:t>
            </w:r>
          </w:p>
        </w:tc>
      </w:tr>
    </w:tbl>
    <w:p w14:paraId="5D6AF53A" w14:textId="77777777" w:rsidR="003E1358" w:rsidRDefault="003E1358"/>
    <w:sectPr w:rsidR="003E13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58"/>
    <w:rsid w:val="003E1358"/>
    <w:rsid w:val="007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A936"/>
  <w15:docId w15:val="{B03FEFA1-3038-43A3-88F8-70CD30D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Aztec</dc:creator>
  <cp:lastModifiedBy>Alec Bentley</cp:lastModifiedBy>
  <cp:revision>2</cp:revision>
  <dcterms:created xsi:type="dcterms:W3CDTF">2021-02-20T19:55:00Z</dcterms:created>
  <dcterms:modified xsi:type="dcterms:W3CDTF">2021-02-20T19:55:00Z</dcterms:modified>
</cp:coreProperties>
</file>